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B53" w:rsidRDefault="00EC127F" w:rsidP="00EC127F">
      <w:pPr>
        <w:pStyle w:val="a3"/>
        <w:numPr>
          <w:ilvl w:val="0"/>
          <w:numId w:val="1"/>
        </w:numPr>
      </w:pPr>
      <w:r>
        <w:t xml:space="preserve">Изучить теоретический материал по теме </w:t>
      </w:r>
      <w:proofErr w:type="gramStart"/>
      <w:r>
        <w:t>« Геометрический</w:t>
      </w:r>
      <w:proofErr w:type="gramEnd"/>
      <w:r>
        <w:t xml:space="preserve"> и физический смысл производной»</w:t>
      </w:r>
    </w:p>
    <w:p w:rsidR="00EC127F" w:rsidRDefault="00EC127F" w:rsidP="00EC127F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DF235B" wp14:editId="0C44FEFC">
            <wp:extent cx="3147396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1679" cy="259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7F" w:rsidRDefault="00EC127F" w:rsidP="00EC127F">
      <w:pPr>
        <w:pStyle w:val="a3"/>
      </w:pPr>
      <w:r>
        <w:rPr>
          <w:noProof/>
          <w:lang w:eastAsia="ru-RU"/>
        </w:rPr>
        <w:drawing>
          <wp:inline distT="0" distB="0" distL="0" distR="0" wp14:anchorId="74BBF011" wp14:editId="3285B23C">
            <wp:extent cx="6097927" cy="609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0943" cy="609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3A" w:rsidRDefault="00F0193A" w:rsidP="00EC127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258D3CC7" wp14:editId="3FAA4B09">
            <wp:extent cx="5516906" cy="551497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0354" cy="55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3A" w:rsidRDefault="00F0193A" w:rsidP="00EC127F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248FF2D9" wp14:editId="40233F8A">
            <wp:extent cx="5996110" cy="691515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3403" cy="69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183" w:rsidRDefault="00310183" w:rsidP="00EC127F">
      <w:pPr>
        <w:pStyle w:val="a3"/>
      </w:pPr>
    </w:p>
    <w:p w:rsidR="00310183" w:rsidRDefault="00310183" w:rsidP="00EC127F">
      <w:pPr>
        <w:pStyle w:val="a3"/>
      </w:pPr>
    </w:p>
    <w:p w:rsidR="00310183" w:rsidRDefault="00310183" w:rsidP="00310183">
      <w:pPr>
        <w:pStyle w:val="a3"/>
        <w:numPr>
          <w:ilvl w:val="0"/>
          <w:numId w:val="1"/>
        </w:numPr>
      </w:pPr>
      <w:r>
        <w:t>Решить из задачника гл.13 № 59(1,3,5), 60(1-4), 61(1,2), 62(1,2,4), 67,68,74,78.</w:t>
      </w:r>
    </w:p>
    <w:p w:rsidR="00310183" w:rsidRPr="00310183" w:rsidRDefault="00310183" w:rsidP="00310183">
      <w:pPr>
        <w:rPr>
          <w:rFonts w:ascii="Times New Roman" w:hAnsi="Times New Roman" w:cs="Times New Roman"/>
          <w:sz w:val="28"/>
          <w:szCs w:val="28"/>
        </w:rPr>
      </w:pPr>
      <w:r>
        <w:t xml:space="preserve">Решения выслать до 20.03 на почту </w:t>
      </w:r>
      <w:hyperlink r:id="rId9" w:history="1">
        <w:r w:rsidRPr="00310183">
          <w:rPr>
            <w:color w:val="0563C1" w:themeColor="hyperlink"/>
            <w:u w:val="single"/>
            <w:lang w:val="en-US"/>
          </w:rPr>
          <w:t>l</w:t>
        </w:r>
        <w:r w:rsidRPr="00310183">
          <w:rPr>
            <w:color w:val="0563C1" w:themeColor="hyperlink"/>
            <w:u w:val="single"/>
          </w:rPr>
          <w:t>.</w:t>
        </w:r>
        <w:r w:rsidRPr="00310183">
          <w:rPr>
            <w:color w:val="0563C1" w:themeColor="hyperlink"/>
            <w:u w:val="single"/>
            <w:lang w:val="en-US"/>
          </w:rPr>
          <w:t>rogozina</w:t>
        </w:r>
        <w:r w:rsidRPr="00310183">
          <w:rPr>
            <w:color w:val="0563C1" w:themeColor="hyperlink"/>
            <w:u w:val="single"/>
          </w:rPr>
          <w:t>@</w:t>
        </w:r>
        <w:r w:rsidRPr="00310183">
          <w:rPr>
            <w:color w:val="0563C1" w:themeColor="hyperlink"/>
            <w:u w:val="single"/>
            <w:lang w:val="en-US"/>
          </w:rPr>
          <w:t>list</w:t>
        </w:r>
        <w:r w:rsidRPr="00310183">
          <w:rPr>
            <w:color w:val="0563C1" w:themeColor="hyperlink"/>
            <w:u w:val="single"/>
          </w:rPr>
          <w:t>.</w:t>
        </w:r>
        <w:proofErr w:type="spellStart"/>
        <w:r w:rsidRPr="00310183">
          <w:rPr>
            <w:color w:val="0563C1" w:themeColor="hyperlink"/>
            <w:u w:val="single"/>
            <w:lang w:val="en-US"/>
          </w:rPr>
          <w:t>ru</w:t>
        </w:r>
        <w:proofErr w:type="spellEnd"/>
      </w:hyperlink>
    </w:p>
    <w:p w:rsidR="00310183" w:rsidRDefault="00310183" w:rsidP="00310183">
      <w:pPr>
        <w:pStyle w:val="a3"/>
      </w:pPr>
      <w:bookmarkStart w:id="0" w:name="_GoBack"/>
      <w:bookmarkEnd w:id="0"/>
    </w:p>
    <w:sectPr w:rsidR="00310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000745"/>
    <w:multiLevelType w:val="hybridMultilevel"/>
    <w:tmpl w:val="94B20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C7"/>
    <w:rsid w:val="00310183"/>
    <w:rsid w:val="005E73C7"/>
    <w:rsid w:val="00695B53"/>
    <w:rsid w:val="00EC127F"/>
    <w:rsid w:val="00F0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479B7-331D-4C78-9A12-D87C5CD9F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12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.rogozina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2020-03-18T05:58:00Z</cp:lastPrinted>
  <dcterms:created xsi:type="dcterms:W3CDTF">2020-03-18T05:24:00Z</dcterms:created>
  <dcterms:modified xsi:type="dcterms:W3CDTF">2020-03-18T05:59:00Z</dcterms:modified>
</cp:coreProperties>
</file>